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>
      <w:pPr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3A0146" w:rsidRDefault="003A0146" w:rsidP="003A0146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30"/>
          <w:szCs w:val="30"/>
        </w:rPr>
        <w:t>Федеральным законом от 28.05.2022 №145-ФЗ внесены изменения в статью 14.8 Кодекса Российской Федерации об административных правонарушениях.</w:t>
      </w:r>
    </w:p>
    <w:p w:rsidR="003A0146" w:rsidRDefault="003A0146" w:rsidP="003A0146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30"/>
          <w:szCs w:val="30"/>
        </w:rPr>
        <w:t>Так, отказ в заключении, исполнении, изменении или расторжении договора с потребителем в связи с отказом потребителя предоставить персональные данные, за исключением случаев,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потребителем, влечет наложение административного штрафа на должностных лиц в размере от пяти тысяч до десяти тысяч рублей; на юридич</w:t>
      </w:r>
      <w:bookmarkStart w:id="0" w:name="_GoBack"/>
      <w:bookmarkEnd w:id="0"/>
      <w:r>
        <w:rPr>
          <w:color w:val="333333"/>
          <w:sz w:val="30"/>
          <w:szCs w:val="30"/>
        </w:rPr>
        <w:t>еских лиц - от тридцати тысяч до пятидесяти тысяч рублей.</w:t>
      </w:r>
    </w:p>
    <w:p w:rsidR="003A0146" w:rsidRDefault="003A0146" w:rsidP="003A0146">
      <w:pPr>
        <w:pStyle w:val="a3"/>
        <w:shd w:val="clear" w:color="auto" w:fill="FFFFFF"/>
        <w:spacing w:before="0" w:beforeAutospacing="0"/>
        <w:ind w:firstLine="709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 </w:t>
      </w:r>
    </w:p>
    <w:p w:rsidR="005F11A8" w:rsidRDefault="005F11A8" w:rsidP="003A0146">
      <w:pPr>
        <w:pStyle w:val="a3"/>
        <w:shd w:val="clear" w:color="auto" w:fill="FFFFFF"/>
        <w:ind w:firstLine="709"/>
        <w:jc w:val="both"/>
        <w:rPr>
          <w:rFonts w:ascii="Roboto" w:hAnsi="Roboto"/>
          <w:color w:val="333333"/>
        </w:rPr>
      </w:pPr>
    </w:p>
    <w:sectPr w:rsidR="005F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6095"/>
    <w:rsid w:val="000A3F1B"/>
    <w:rsid w:val="000F74C2"/>
    <w:rsid w:val="00102E76"/>
    <w:rsid w:val="001549B6"/>
    <w:rsid w:val="00242CBD"/>
    <w:rsid w:val="002673F3"/>
    <w:rsid w:val="002B5BC4"/>
    <w:rsid w:val="002D319A"/>
    <w:rsid w:val="003045C2"/>
    <w:rsid w:val="00383C1E"/>
    <w:rsid w:val="003857A6"/>
    <w:rsid w:val="003A0146"/>
    <w:rsid w:val="003F4F5E"/>
    <w:rsid w:val="004635D4"/>
    <w:rsid w:val="004972FF"/>
    <w:rsid w:val="004D6429"/>
    <w:rsid w:val="005216C7"/>
    <w:rsid w:val="00526CB4"/>
    <w:rsid w:val="005300B9"/>
    <w:rsid w:val="005B69CA"/>
    <w:rsid w:val="005E63AE"/>
    <w:rsid w:val="005F11A8"/>
    <w:rsid w:val="006120ED"/>
    <w:rsid w:val="00647B66"/>
    <w:rsid w:val="00692097"/>
    <w:rsid w:val="006A75CF"/>
    <w:rsid w:val="00825DDE"/>
    <w:rsid w:val="0084782C"/>
    <w:rsid w:val="008607CA"/>
    <w:rsid w:val="008B7CC8"/>
    <w:rsid w:val="008E0212"/>
    <w:rsid w:val="008E6A26"/>
    <w:rsid w:val="008F472B"/>
    <w:rsid w:val="00A930EF"/>
    <w:rsid w:val="00BF71DB"/>
    <w:rsid w:val="00C24816"/>
    <w:rsid w:val="00C872C5"/>
    <w:rsid w:val="00D53112"/>
    <w:rsid w:val="00DF173F"/>
    <w:rsid w:val="00E35582"/>
    <w:rsid w:val="00F212DB"/>
    <w:rsid w:val="00F43DF0"/>
    <w:rsid w:val="00F926E8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2022-12-26T22:22:00Z</dcterms:created>
  <dcterms:modified xsi:type="dcterms:W3CDTF">2022-12-26T22:22:00Z</dcterms:modified>
</cp:coreProperties>
</file>